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Сценарий развлечения к новому году</w:t>
      </w:r>
    </w:p>
    <w:p w14:paraId="02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«Ты, метелица, чуди, хороводы заводи»</w:t>
      </w:r>
    </w:p>
    <w:p w14:paraId="03000000">
      <w:pPr>
        <w:spacing w:after="16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</w:p>
    <w:p w14:paraId="04000000">
      <w:pPr>
        <w:spacing w:after="16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strike w:val="0"/>
          <w:color w:val="000000"/>
          <w:spacing w:val="0"/>
          <w:sz w:val="24"/>
          <w:highlight w:val="white"/>
          <w:u/>
        </w:rPr>
        <w:t>Цель: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4"/>
          <w:highlight w:val="white"/>
          <w:u/>
        </w:rPr>
        <w:t xml:space="preserve"> Создать праздничное настроение у детей, закрепить умения и навыки, приобретенные на НОД по физкультуре, вызвать радостное эмоциональное состояние.</w:t>
      </w:r>
    </w:p>
    <w:p w14:paraId="05000000">
      <w:pPr>
        <w:spacing w:after="160" w:before="0"/>
        <w:ind w:firstLine="0" w:left="0" w:right="0"/>
        <w:jc w:val="left"/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strike w:val="0"/>
          <w:color w:val="000000"/>
          <w:spacing w:val="0"/>
          <w:sz w:val="24"/>
          <w:highlight w:val="white"/>
          <w:u/>
        </w:rPr>
        <w:t>Задачи: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4"/>
          <w:highlight w:val="white"/>
          <w:u/>
        </w:rPr>
        <w:t xml:space="preserve"> Активизировать двигательную деятельность и умение  детей через игру, закреплять  физические качества, воспитывать умение соблюдать правила.</w:t>
      </w:r>
    </w:p>
    <w:p w14:paraId="06000000">
      <w:pPr>
        <w:spacing w:after="16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 xml:space="preserve">Оборудование: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Ленты, кукла, лошадка, волчок, самолёт,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 xml:space="preserve">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аудиоустройство, аудиозаписи.</w:t>
      </w:r>
    </w:p>
    <w:p w14:paraId="07000000">
      <w:pPr>
        <w:spacing w:after="160" w:before="0"/>
        <w:ind w:firstLine="0" w:left="0" w:right="0"/>
        <w:jc w:val="left"/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Ход развлечения:</w:t>
      </w:r>
    </w:p>
    <w:p w14:paraId="08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Дети заходят в зал и строятся в шеренгу. Звучит приветствие.</w:t>
      </w:r>
    </w:p>
    <w:p w14:paraId="09000000">
      <w:pPr>
        <w:ind/>
        <w:jc w:val="left"/>
        <w:rPr>
          <w:rFonts w:ascii="Times New Roman" w:hAnsi="Times New Roman"/>
          <w:b w:val="1"/>
          <w:sz w:val="24"/>
        </w:rPr>
      </w:pPr>
    </w:p>
    <w:p w14:paraId="0A000000">
      <w:pPr>
        <w:ind/>
        <w:jc w:val="left"/>
        <w:rPr>
          <w:rFonts w:ascii="Times New Roman" w:hAnsi="Times New Roman"/>
          <w:b w:val="1"/>
          <w:i w:val="0"/>
          <w:sz w:val="24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Инструктор:</w:t>
      </w:r>
      <w:r>
        <w:rPr>
          <w:rFonts w:ascii="Times New Roman" w:hAnsi="Times New Roman"/>
          <w:i w:val="0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Пришла зима, пришла зима</w:t>
      </w:r>
      <w:r>
        <w:rPr>
          <w:rFonts w:ascii="Times New Roman" w:hAnsi="Times New Roman"/>
          <w:i w:val="0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Оделись в белое поля,</w:t>
      </w:r>
      <w:r>
        <w:rPr>
          <w:rFonts w:ascii="Times New Roman" w:hAnsi="Times New Roman"/>
          <w:i w:val="0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Стоят деревья в шапках белых,</w:t>
      </w:r>
      <w:r>
        <w:rPr>
          <w:rFonts w:ascii="Times New Roman" w:hAnsi="Times New Roman"/>
          <w:i w:val="0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Зима для сильных, ловких, смелых.</w:t>
      </w:r>
      <w:r>
        <w:rPr>
          <w:rFonts w:ascii="Times New Roman" w:hAnsi="Times New Roman"/>
          <w:i w:val="0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Вы ребята не зевайте, а за мною повторяйте.</w:t>
      </w:r>
      <w:r>
        <w:rPr>
          <w:rFonts w:ascii="Times New Roman" w:hAnsi="Times New Roman"/>
          <w:i w:val="0"/>
          <w:sz w:val="24"/>
        </w:rPr>
        <w:br/>
      </w:r>
    </w:p>
    <w:p w14:paraId="0B000000">
      <w:pPr>
        <w:ind/>
        <w:jc w:val="left"/>
        <w:rPr>
          <w:rFonts w:ascii="Times New Roman" w:hAnsi="Times New Roman"/>
          <w:b w:val="1"/>
          <w:i w:val="0"/>
          <w:sz w:val="24"/>
        </w:rPr>
      </w:pPr>
      <w:r>
        <w:rPr>
          <w:rFonts w:ascii="Times New Roman" w:hAnsi="Times New Roman"/>
          <w:b w:val="1"/>
          <w:i w:val="0"/>
          <w:caps w:val="0"/>
          <w:color w:val="111111"/>
          <w:spacing w:val="0"/>
          <w:sz w:val="24"/>
          <w:highlight w:val="white"/>
        </w:rPr>
        <w:t>Весёлая разминка «Кабы не было зимы».</w:t>
      </w:r>
    </w:p>
    <w:p w14:paraId="0C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Вступление. ( Дети идут по кругу.)</w:t>
      </w:r>
    </w:p>
    <w:p w14:paraId="0D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Кабы не было зимы  (Держат руки на поясе, поднимают и опускают плечи.)</w:t>
      </w:r>
    </w:p>
    <w:p w14:paraId="0E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В городах и сёлах,</w:t>
      </w:r>
    </w:p>
    <w:p w14:paraId="0F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Никогда б не знали мы</w:t>
      </w:r>
    </w:p>
    <w:p w14:paraId="10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Этих дней весёлых!</w:t>
      </w:r>
    </w:p>
    <w:p w14:paraId="11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Не кружила б малышня      (Кружатся на подскоке вправо).</w:t>
      </w:r>
    </w:p>
    <w:p w14:paraId="12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Возле снежной бабы,</w:t>
      </w:r>
    </w:p>
    <w:p w14:paraId="13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Не петляла бы лыжня,         (Кружатся на подскоке влево).</w:t>
      </w:r>
    </w:p>
    <w:p w14:paraId="14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Кабы, кабы, кабы…</w:t>
      </w:r>
    </w:p>
    <w:p w14:paraId="15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Кабы не было зимы, Полуприседают, вращая перед грудью кулаками.</w:t>
      </w:r>
    </w:p>
    <w:p w14:paraId="16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А всё время лето,</w:t>
      </w:r>
    </w:p>
    <w:p w14:paraId="17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Мы б не знали кутерьмы</w:t>
      </w:r>
    </w:p>
    <w:p w14:paraId="18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Новогодней этой.</w:t>
      </w:r>
    </w:p>
    <w:p w14:paraId="19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Не спешил бы Дед Мороз ( Делают выпады вперёд поочерёдно с правой и</w:t>
      </w:r>
    </w:p>
    <w:p w14:paraId="1A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 нам через ухабы,             левой ноги.)</w:t>
      </w:r>
    </w:p>
    <w:p w14:paraId="1B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Лёд на речке б не замёрз,</w:t>
      </w:r>
    </w:p>
    <w:p w14:paraId="1C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Кабы, кабы, кабы…</w:t>
      </w:r>
    </w:p>
    <w:p w14:paraId="1D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Кабы не было зимы  и  (Идут по кругу, высоко поднимая</w:t>
      </w:r>
    </w:p>
    <w:p w14:paraId="1E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В городах и сёлах,                 колени.)</w:t>
      </w:r>
    </w:p>
    <w:p w14:paraId="1F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Никогда б не знали мы</w:t>
      </w:r>
    </w:p>
    <w:p w14:paraId="20000000">
      <w:pPr>
        <w:spacing w:after="225" w:before="225" w:line="240" w:lineRule="auto"/>
        <w:ind w:firstLine="180" w:left="0" w:right="0"/>
        <w:jc w:val="left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 w:val="0"/>
          <w:i w:val="0"/>
          <w:caps w:val="0"/>
          <w:color w:val="111111"/>
          <w:spacing w:val="0"/>
          <w:sz w:val="24"/>
          <w:highlight w:val="white"/>
        </w:rPr>
        <w:t>Этих дней весёлых!</w:t>
      </w:r>
    </w:p>
    <w:p w14:paraId="21000000">
      <w:pPr>
        <w:spacing w:after="225" w:before="225"/>
        <w:ind w:firstLine="180" w:left="0" w:right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Инструктор:</w:t>
      </w:r>
      <w:r>
        <w:rPr>
          <w:rFonts w:ascii="Times New Roman" w:hAnsi="Times New Roman"/>
          <w:sz w:val="24"/>
        </w:rPr>
        <w:t xml:space="preserve"> Молодцы, ребята. Погода на улице морозная! Дед Мороз спешит к нам и нагоняет холод. Его верные помощницы «Метелица» и «Стужа» уже пришли к нам в гости и хотят испытать нас. Пора хорошенько погреться. Поиграем?</w:t>
      </w:r>
    </w:p>
    <w:p w14:paraId="22000000">
      <w:pPr>
        <w:spacing w:after="225" w:before="225"/>
        <w:ind w:firstLine="180" w:left="0" w:right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Дети</w:t>
      </w:r>
      <w:r>
        <w:rPr>
          <w:rFonts w:ascii="Times New Roman" w:hAnsi="Times New Roman"/>
          <w:sz w:val="24"/>
        </w:rPr>
        <w:t>: Да!</w:t>
      </w:r>
    </w:p>
    <w:p w14:paraId="23000000">
      <w:pPr>
        <w:spacing w:after="225" w:before="225"/>
        <w:ind w:firstLine="180" w:left="0" w:right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Инструктор:</w:t>
      </w:r>
      <w:r>
        <w:rPr>
          <w:rFonts w:ascii="Times New Roman" w:hAnsi="Times New Roman"/>
          <w:sz w:val="24"/>
        </w:rPr>
        <w:t xml:space="preserve"> Тогда повторяйте за мной!</w:t>
      </w:r>
    </w:p>
    <w:p w14:paraId="24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Игровая разминка «А на улице мороз!»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(Дети выполняют движения по показу инструктора по физкультуре.)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А на улице мороз,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(Развести руки в стороны.)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Ну-ка все взялись за нос,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(Коснуться руками носа.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 коленкам постучали,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(Наклониться, ударить кулачками по коленям.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Головою покачали,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(Руки на поясе, наклоны корпуса в стороны.)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 плечам похлопали,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(Руки в стороны – к плечам.)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чуть-чуть потопали.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(Руки на поясе, ходьба на месте.)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не к чему нам бить баклуши,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(Поворот в сторону, руки в стороны.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Ну-ка все взялись за уши.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(Руки на поясе , поднять, коснуться ушей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Ну-ка все вместе, уши развесьте,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(Наклоны в стороны, руки на затылке.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Лучше по-хорошему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(Прыжки на месте на двух ногах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Хлопайте в ладоши вы...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(с хлопками в ладоши. 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(Игровая разминка повторяется два раза. )</w:t>
      </w:r>
    </w:p>
    <w:p w14:paraId="25000000">
      <w:pPr>
        <w:ind/>
        <w:jc w:val="left"/>
        <w:rPr>
          <w:rFonts w:ascii="Times New Roman" w:hAnsi="Times New Roman"/>
          <w:b w:val="1"/>
          <w:sz w:val="24"/>
        </w:rPr>
      </w:pPr>
    </w:p>
    <w:p w14:paraId="26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Инструктор: </w:t>
      </w:r>
      <w:r>
        <w:rPr>
          <w:rFonts w:ascii="Times New Roman" w:hAnsi="Times New Roman"/>
          <w:b w:val="0"/>
          <w:sz w:val="24"/>
        </w:rPr>
        <w:t>Ну что, согрелись?</w:t>
      </w:r>
    </w:p>
    <w:p w14:paraId="27000000">
      <w:pPr>
        <w:ind/>
        <w:jc w:val="left"/>
        <w:rPr>
          <w:rFonts w:ascii="Times New Roman" w:hAnsi="Times New Roman"/>
          <w:b w:val="1"/>
          <w:sz w:val="24"/>
        </w:rPr>
      </w:pPr>
    </w:p>
    <w:p w14:paraId="28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Дети: </w:t>
      </w:r>
      <w:r>
        <w:rPr>
          <w:rFonts w:ascii="Times New Roman" w:hAnsi="Times New Roman"/>
          <w:b w:val="0"/>
          <w:sz w:val="24"/>
        </w:rPr>
        <w:t>Согрелись!</w:t>
      </w:r>
    </w:p>
    <w:p w14:paraId="29000000">
      <w:pPr>
        <w:ind/>
        <w:jc w:val="left"/>
        <w:rPr>
          <w:rFonts w:ascii="Times New Roman" w:hAnsi="Times New Roman"/>
          <w:b w:val="1"/>
          <w:sz w:val="24"/>
        </w:rPr>
      </w:pPr>
    </w:p>
    <w:p w14:paraId="2A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Инструктор: </w:t>
      </w:r>
      <w:r>
        <w:rPr>
          <w:rFonts w:ascii="Times New Roman" w:hAnsi="Times New Roman"/>
          <w:b w:val="0"/>
          <w:sz w:val="24"/>
        </w:rPr>
        <w:t>Ребята, знаю, что вы самые умные и обязательно отгадаете загадки.</w:t>
      </w:r>
    </w:p>
    <w:p w14:paraId="2B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Загадки на зимнюю тематику: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Во дворе замерзли лужи,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Целый день поземка кружит,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Стали белыми дома.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Это к нам пришла…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(зима)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Вот какие чудеса: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Стали белыми леса,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Берега озер и рек.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Что случилось? Выпал…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(снег)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 неба звездочки летят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на солнышке блестят.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Точно в танце балеринки,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Кружатся зимой…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(снежинки)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Подышал он на окно —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Вмиг покрылось льдом оно.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Даже веточки берез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Инеем укрыл...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(мороз)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Кто все ночи напролет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Песни снежные поет?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Ветру — зимняя подруга,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Наметет сугробы…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(вьюга)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Снежный шарик сделать можно,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Это ведь совсем не сложно!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Лепим мы не пирожки: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Для игры нужны…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(снежки)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Свяжет бабушка их внучке,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Чтоб зимой не мерзли ручки.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Сохранят тепло сестрички —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Шерстяные…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(рукавички)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Мы его слепили ловко.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Глазки есть и нос-морковка.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Чуть тепло — заплачет вмиг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растает...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(снеговик)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 сугробам возле речки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Едут длинные дощечки,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Ищут горочки повыше.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Назови дощечки …</w:t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(лыжи)</w:t>
      </w:r>
    </w:p>
    <w:p w14:paraId="2C000000">
      <w:pPr>
        <w:ind/>
        <w:jc w:val="left"/>
        <w:rPr>
          <w:rFonts w:ascii="Times New Roman" w:hAnsi="Times New Roman"/>
          <w:b w:val="1"/>
          <w:sz w:val="24"/>
        </w:rPr>
      </w:pPr>
    </w:p>
    <w:p w14:paraId="2D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 xml:space="preserve">Инструктор: </w:t>
      </w:r>
      <w:r>
        <w:rPr>
          <w:rFonts w:ascii="Times New Roman" w:hAnsi="Times New Roman"/>
          <w:b w:val="0"/>
          <w:sz w:val="24"/>
        </w:rPr>
        <w:t xml:space="preserve">Умницы! К нам пришла зима, а в это время года на улице идёт снег, метёт метель, завывает вьюга, во дворах вырастают сугробы. </w:t>
      </w:r>
    </w:p>
    <w:p w14:paraId="2E000000">
      <w:pPr>
        <w:ind/>
        <w:jc w:val="left"/>
        <w:rPr>
          <w:rFonts w:ascii="Times New Roman" w:hAnsi="Times New Roman"/>
          <w:b w:val="0"/>
          <w:sz w:val="24"/>
        </w:rPr>
      </w:pPr>
    </w:p>
    <w:p w14:paraId="2F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Подвижная игра «Зима».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Инструктор: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Снег, снег кружится, белая вся улица!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Собрались мы в кружок, завертелись как снежок.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(Дети выполняют задания, двигаясь в хороводе, держась за руки. На сигнал «снег» - кружатся на месте; «вьюга» - бегают; «метель» - идут в полуприседе; «сугроб» - приседают (игра проводится 3 раза))</w:t>
      </w:r>
    </w:p>
    <w:p w14:paraId="30000000">
      <w:pPr>
        <w:ind/>
        <w:jc w:val="left"/>
        <w:rPr>
          <w:rFonts w:ascii="Times New Roman" w:hAnsi="Times New Roman"/>
          <w:b w:val="1"/>
          <w:sz w:val="24"/>
        </w:rPr>
      </w:pPr>
    </w:p>
    <w:p w14:paraId="31000000">
      <w:pPr>
        <w:ind/>
        <w:jc w:val="lef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 xml:space="preserve">Инструктор: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А когда наметает много снега, дети играют в снежки.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Малоподвижная игра «Мы зимой в снежки играем»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Инструктор произносит текст, и показывает движения, дети повторяют: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Мы зимой в снежки играем,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 сугробам мы шагаем,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На коньках по льду скользим,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на лыжах мы бежим,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И снегурку лепим мы,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Гостью зиму любим мы!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1"/>
          <w:caps w:val="0"/>
          <w:color w:val="000000"/>
          <w:spacing w:val="0"/>
          <w:sz w:val="24"/>
          <w:highlight w:val="white"/>
        </w:rPr>
        <w:t>Игра проводится 2 раза.</w:t>
      </w:r>
    </w:p>
    <w:p w14:paraId="32000000">
      <w:pPr>
        <w:ind/>
        <w:jc w:val="left"/>
        <w:rPr>
          <w:rFonts w:ascii="Times New Roman" w:hAnsi="Times New Roman"/>
          <w:b w:val="1"/>
          <w:sz w:val="24"/>
        </w:rPr>
      </w:pPr>
    </w:p>
    <w:p w14:paraId="33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 xml:space="preserve">Инструктор: </w:t>
      </w:r>
      <w:r>
        <w:rPr>
          <w:rFonts w:ascii="Times New Roman" w:hAnsi="Times New Roman"/>
          <w:b w:val="0"/>
          <w:sz w:val="24"/>
        </w:rPr>
        <w:t>Какой самый любимый праздник у детей у зимой?</w:t>
      </w:r>
    </w:p>
    <w:p w14:paraId="34000000">
      <w:pPr>
        <w:ind/>
        <w:jc w:val="left"/>
        <w:rPr>
          <w:rFonts w:ascii="Times New Roman" w:hAnsi="Times New Roman"/>
          <w:b w:val="0"/>
          <w:sz w:val="24"/>
        </w:rPr>
      </w:pPr>
    </w:p>
    <w:p w14:paraId="35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 xml:space="preserve">Дети: </w:t>
      </w:r>
      <w:r>
        <w:rPr>
          <w:rFonts w:ascii="Times New Roman" w:hAnsi="Times New Roman"/>
          <w:b w:val="0"/>
          <w:sz w:val="24"/>
        </w:rPr>
        <w:t>Новый год!</w:t>
      </w:r>
    </w:p>
    <w:p w14:paraId="36000000">
      <w:pPr>
        <w:ind/>
        <w:jc w:val="left"/>
        <w:rPr>
          <w:rFonts w:ascii="Times New Roman" w:hAnsi="Times New Roman"/>
          <w:b w:val="0"/>
          <w:sz w:val="24"/>
        </w:rPr>
      </w:pPr>
    </w:p>
    <w:p w14:paraId="37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 xml:space="preserve">Инструктор: </w:t>
      </w:r>
      <w:r>
        <w:rPr>
          <w:rFonts w:ascii="Times New Roman" w:hAnsi="Times New Roman"/>
          <w:b w:val="0"/>
          <w:sz w:val="24"/>
        </w:rPr>
        <w:t>Конечно, Новый год! А почему дети так любят этот праздник?</w:t>
      </w:r>
    </w:p>
    <w:p w14:paraId="38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 xml:space="preserve">Дети: </w:t>
      </w:r>
      <w:r>
        <w:rPr>
          <w:rFonts w:ascii="Times New Roman" w:hAnsi="Times New Roman"/>
          <w:b w:val="0"/>
          <w:sz w:val="24"/>
        </w:rPr>
        <w:t>высказывают своё мнение.</w:t>
      </w:r>
    </w:p>
    <w:p w14:paraId="39000000">
      <w:pPr>
        <w:ind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1"/>
          <w:sz w:val="24"/>
        </w:rPr>
        <w:t>Инструктор: (</w:t>
      </w:r>
      <w:r>
        <w:rPr>
          <w:rFonts w:ascii="Times New Roman" w:hAnsi="Times New Roman"/>
          <w:b w:val="0"/>
          <w:sz w:val="24"/>
        </w:rPr>
        <w:t>Обращает внимание на ответ «подарки».) Конечно, очень приятно дарить и принимать подарки! Предлагаю встать в хоровод и поиграть в игру «Подарки».</w:t>
      </w:r>
    </w:p>
    <w:p w14:paraId="3A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Хороводная игра «Подарки».</w:t>
      </w:r>
    </w:p>
    <w:p w14:paraId="3B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 центре круга стоит ребенок. Дети идут вокруг него хороводом, произнося слова:</w:t>
      </w:r>
    </w:p>
    <w:p w14:paraId="3C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Принесли мы вам подарки</w:t>
      </w:r>
    </w:p>
    <w:p w14:paraId="3D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Кто захочет, тот возьмет.</w:t>
      </w:r>
    </w:p>
    <w:p w14:paraId="3E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Вот вам кукла с лентой яркой,</w:t>
      </w:r>
    </w:p>
    <w:p w14:paraId="3F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Конь, волчок и самолет.</w:t>
      </w:r>
    </w:p>
    <w:p w14:paraId="40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Ребенок выбирает одну из названных игрушек.</w:t>
      </w:r>
    </w:p>
    <w:p w14:paraId="41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Кукла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. Дети выставляют ногу на пятку и машут лентой, произносят слова: 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Кукла, кукла попляши,</w:t>
      </w:r>
    </w:p>
    <w:p w14:paraId="42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             Яркой лентой помаши. (2 раза)</w:t>
      </w:r>
    </w:p>
    <w:p w14:paraId="43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Потом замирают на месте в позе куклы и ребенок выбирает понравившуюся куклу.</w:t>
      </w:r>
    </w:p>
    <w:p w14:paraId="44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Конь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. Дети скачут по кругу прямым галопом, произнося слова:</w:t>
      </w:r>
    </w:p>
    <w:p w14:paraId="45000000">
      <w:pPr>
        <w:spacing w:after="0" w:before="0"/>
        <w:ind w:firstLine="708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Скачет конь наш - цок да цок</w:t>
      </w:r>
    </w:p>
    <w:p w14:paraId="46000000">
      <w:pPr>
        <w:spacing w:after="0" w:before="0"/>
        <w:ind w:firstLine="708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Слышен цокот быстрых ног. (2 раза)</w:t>
      </w:r>
    </w:p>
    <w:p w14:paraId="47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Дети замирают в позе коня. Ребенок выбирает себе коня.</w:t>
      </w:r>
    </w:p>
    <w:p w14:paraId="48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Волчок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.  Дети кружатся на месте, произнося слова:</w:t>
      </w:r>
    </w:p>
    <w:p w14:paraId="49000000">
      <w:pPr>
        <w:spacing w:after="0" w:before="0"/>
        <w:ind w:firstLine="708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Вот как кружится волчок</w:t>
      </w:r>
    </w:p>
    <w:p w14:paraId="4A000000">
      <w:pPr>
        <w:spacing w:after="0" w:before="0"/>
        <w:ind w:firstLine="708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Прожужжал и на пол лег. (2 раза)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(в конце слов присаживаются на корточки) Ребенок выбирает себе волчок.</w:t>
      </w:r>
    </w:p>
    <w:p w14:paraId="4B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Самолет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. Дети расставляют руки в стороны, бегут по кругу, произнося слова: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Самолет летит, летит</w:t>
      </w:r>
    </w:p>
    <w:p w14:paraId="4C000000">
      <w:pPr>
        <w:spacing w:after="0" w:before="0"/>
        <w:ind w:firstLine="708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>Смелый летчик в нем сидит (2 раза)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 </w:t>
      </w:r>
    </w:p>
    <w:p w14:paraId="4D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Дети останавливаются в позе самолета и ребенок выбирает себе самолет.</w:t>
      </w:r>
    </w:p>
    <w:p w14:paraId="4E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</w:p>
    <w:p w14:paraId="4F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4"/>
          <w:highlight w:val="white"/>
        </w:rPr>
        <w:t xml:space="preserve">Инструктор: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Хорошо мы с вами поиграли!</w:t>
      </w:r>
    </w:p>
    <w:p w14:paraId="50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Пусть мороз трещит, вьюга в поле кружит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Только наши ребятишки не бояться стужи!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Молодцы у нас ребята, сильные умелые,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Дружные, веселые, быстрые и смелые!</w:t>
      </w:r>
    </w:p>
    <w:p w14:paraId="51000000">
      <w:pPr>
        <w:spacing w:after="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4"/>
          <w:highlight w:val="white"/>
        </w:rPr>
        <w:t>Спасибо вам, ребята. До свидания!</w:t>
      </w:r>
    </w:p>
    <w:p w14:paraId="52000000">
      <w:pPr>
        <w:ind/>
        <w:jc w:val="left"/>
        <w:rPr>
          <w:rFonts w:ascii="Times New Roman" w:hAnsi="Times New Roman"/>
          <w:b w:val="0"/>
          <w:sz w:val="24"/>
        </w:rPr>
      </w:pPr>
    </w:p>
    <w:p w14:paraId="53000000">
      <w:pPr>
        <w:ind/>
        <w:jc w:val="left"/>
        <w:rPr>
          <w:rFonts w:ascii="Times New Roman" w:hAnsi="Times New Roman"/>
          <w:b w:val="1"/>
          <w:sz w:val="24"/>
        </w:rPr>
      </w:pPr>
    </w:p>
    <w:sectPr/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heading 3"/>
    <w:next w:val="Style_1"/>
    <w:link w:val="Style_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6_ch" w:type="character">
    <w:name w:val="heading 3"/>
    <w:link w:val="Style_6"/>
    <w:rPr>
      <w:rFonts w:ascii="XO Thames" w:hAnsi="XO Thames"/>
      <w:b w:val="1"/>
      <w:sz w:val="26"/>
    </w:rPr>
  </w:style>
  <w:style w:styleId="Style_7" w:type="paragraph">
    <w:name w:val="toc 3"/>
    <w:next w:val="Style_1"/>
    <w:link w:val="Style_7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7_ch" w:type="character">
    <w:name w:val="toc 3"/>
    <w:link w:val="Style_7"/>
    <w:rPr>
      <w:rFonts w:ascii="XO Thames" w:hAnsi="XO Thames"/>
      <w:sz w:val="28"/>
    </w:rPr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8_ch" w:type="character">
    <w:name w:val="heading 5"/>
    <w:link w:val="Style_8"/>
    <w:rPr>
      <w:rFonts w:ascii="XO Thames" w:hAnsi="XO Thames"/>
      <w:b w:val="1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2_ch" w:type="character">
    <w:name w:val="toc 1"/>
    <w:link w:val="Style_12"/>
    <w:rPr>
      <w:rFonts w:ascii="XO Thames" w:hAnsi="XO Thames"/>
      <w:b w:val="1"/>
      <w:sz w:val="28"/>
    </w:rPr>
  </w:style>
  <w:style w:styleId="Style_13" w:type="paragraph">
    <w:name w:val="Header and Footer"/>
    <w:link w:val="Style_13_ch"/>
    <w:pPr>
      <w:spacing w:line="240" w:lineRule="auto"/>
      <w:ind/>
      <w:jc w:val="both"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4_ch" w:type="character">
    <w:name w:val="toc 9"/>
    <w:link w:val="Style_14"/>
    <w:rPr>
      <w:rFonts w:ascii="XO Thames" w:hAnsi="XO Thames"/>
      <w:sz w:val="28"/>
    </w:rPr>
  </w:style>
  <w:style w:styleId="Style_15" w:type="paragraph">
    <w:name w:val="toc 8"/>
    <w:next w:val="Style_1"/>
    <w:link w:val="Style_1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5_ch" w:type="character">
    <w:name w:val="toc 8"/>
    <w:link w:val="Style_15"/>
    <w:rPr>
      <w:rFonts w:ascii="XO Thames" w:hAnsi="XO Thames"/>
      <w:sz w:val="28"/>
    </w:rPr>
  </w:style>
  <w:style w:styleId="Style_16" w:type="paragraph">
    <w:name w:val="toc 5"/>
    <w:next w:val="Style_1"/>
    <w:link w:val="Style_1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6_ch" w:type="character">
    <w:name w:val="toc 5"/>
    <w:link w:val="Style_16"/>
    <w:rPr>
      <w:rFonts w:ascii="XO Thames" w:hAnsi="XO Thames"/>
      <w:sz w:val="28"/>
    </w:rPr>
  </w:style>
  <w:style w:styleId="Style_17" w:type="paragraph">
    <w:name w:val="Subtitle"/>
    <w:next w:val="Style_1"/>
    <w:link w:val="Style_1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_ch" w:type="character">
    <w:name w:val="Subtitle"/>
    <w:link w:val="Style_17"/>
    <w:rPr>
      <w:rFonts w:ascii="XO Thames" w:hAnsi="XO Thames"/>
      <w:i w:val="1"/>
      <w:sz w:val="24"/>
    </w:rPr>
  </w:style>
  <w:style w:styleId="Style_18" w:type="paragraph">
    <w:name w:val="Title"/>
    <w:next w:val="Style_1"/>
    <w:link w:val="Style_1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_ch" w:type="character">
    <w:name w:val="Title"/>
    <w:link w:val="Style_18"/>
    <w:rPr>
      <w:rFonts w:ascii="XO Thames" w:hAnsi="XO Thames"/>
      <w:b w:val="1"/>
      <w:caps w:val="1"/>
      <w:sz w:val="40"/>
    </w:rPr>
  </w:style>
  <w:style w:styleId="Style_19" w:type="paragraph">
    <w:name w:val="heading 4"/>
    <w:next w:val="Style_1"/>
    <w:link w:val="Style_1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9_ch" w:type="character">
    <w:name w:val="heading 4"/>
    <w:link w:val="Style_19"/>
    <w:rPr>
      <w:rFonts w:ascii="XO Thames" w:hAnsi="XO Thames"/>
      <w:b w:val="1"/>
      <w:sz w:val="24"/>
    </w:rPr>
  </w:style>
  <w:style w:styleId="Style_20" w:type="paragraph">
    <w:name w:val="heading 2"/>
    <w:next w:val="Style_1"/>
    <w:link w:val="Style_2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0_ch" w:type="character">
    <w:name w:val="heading 2"/>
    <w:link w:val="Style_20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2022-11-18T11:12:02Z</dcterms:modified>
</cp:coreProperties>
</file>